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both"/>
        <w:rPr>
          <w:b w:val="1"/>
          <w:bCs w:val="1"/>
          <w:sz w:val="26"/>
          <w:szCs w:val="26"/>
        </w:rPr>
      </w:pPr>
      <w:r w:rsidDel="00000000" w:rsidR="00000000" w:rsidRPr="00000000">
        <w:rPr>
          <w:b w:val="1"/>
          <w:bCs w:val="1"/>
          <w:sz w:val="26"/>
          <w:szCs w:val="26"/>
          <w:rtl w:val="0"/>
        </w:rPr>
        <w:t xml:space="preserve">Video 1</w:t>
      </w:r>
    </w:p>
    <w:p w:rsidR="00000000" w:rsidDel="00000000" w:rsidP="00000000" w:rsidRDefault="00000000" w:rsidRPr="00000000" w14:paraId="00000002">
      <w:pPr>
        <w:spacing w:after="240" w:before="240" w:lineRule="auto"/>
        <w:jc w:val="both"/>
        <w:rPr>
          <w:sz w:val="26"/>
          <w:szCs w:val="26"/>
        </w:rPr>
      </w:pPr>
      <w:r w:rsidDel="00000000" w:rsidR="00000000" w:rsidRPr="00000000">
        <w:rPr>
          <w:sz w:val="26"/>
          <w:szCs w:val="26"/>
          <w:rtl w:val="0"/>
        </w:rPr>
        <w:t xml:space="preserve">Your follower count does not matter as much as you think it does.</w:t>
      </w:r>
    </w:p>
    <w:p w:rsidR="00000000" w:rsidDel="00000000" w:rsidP="00000000" w:rsidRDefault="00000000" w:rsidRPr="00000000" w14:paraId="00000003">
      <w:pPr>
        <w:spacing w:after="240" w:before="240" w:lineRule="auto"/>
        <w:jc w:val="both"/>
        <w:rPr>
          <w:sz w:val="26"/>
          <w:szCs w:val="26"/>
        </w:rPr>
      </w:pPr>
      <w:r w:rsidDel="00000000" w:rsidR="00000000" w:rsidRPr="00000000">
        <w:rPr>
          <w:sz w:val="26"/>
          <w:szCs w:val="26"/>
          <w:rtl w:val="0"/>
        </w:rPr>
        <w:t xml:space="preserve">I know. Everyone says you need a big audience before any of this is worth doing. But that's exactly backwards.</w:t>
      </w:r>
    </w:p>
    <w:p w:rsidR="00000000" w:rsidDel="00000000" w:rsidP="00000000" w:rsidRDefault="00000000" w:rsidRPr="00000000" w14:paraId="00000004">
      <w:pPr>
        <w:spacing w:after="240" w:before="240" w:lineRule="auto"/>
        <w:jc w:val="both"/>
        <w:rPr>
          <w:sz w:val="26"/>
          <w:szCs w:val="26"/>
        </w:rPr>
      </w:pPr>
      <w:r w:rsidDel="00000000" w:rsidR="00000000" w:rsidRPr="00000000">
        <w:rPr>
          <w:sz w:val="26"/>
          <w:szCs w:val="26"/>
          <w:rtl w:val="0"/>
        </w:rPr>
        <w:t xml:space="preserve">Here's what actually happens. Say 1,000 random people see your post. Maybe 15 of them are dealing with the exact problem you solve. You might get 2 email sign-ups. Probably 0 sales.</w:t>
      </w:r>
    </w:p>
    <w:p w:rsidR="00000000" w:rsidDel="00000000" w:rsidP="00000000" w:rsidRDefault="00000000" w:rsidRPr="00000000" w14:paraId="00000005">
      <w:pPr>
        <w:spacing w:after="240" w:before="240" w:lineRule="auto"/>
        <w:jc w:val="both"/>
        <w:rPr>
          <w:sz w:val="26"/>
          <w:szCs w:val="26"/>
        </w:rPr>
      </w:pPr>
      <w:r w:rsidDel="00000000" w:rsidR="00000000" w:rsidRPr="00000000">
        <w:rPr>
          <w:sz w:val="26"/>
          <w:szCs w:val="26"/>
          <w:rtl w:val="0"/>
        </w:rPr>
        <w:t xml:space="preserve">Now imagine 80 people who already trust you and share the exact problem your offer is built for. Same funnel. You could walk away with 20 sign-ups and 3 sales that week. No ads. No viral moment. Just the right people in the right structure.</w:t>
      </w:r>
    </w:p>
    <w:p w:rsidR="00000000" w:rsidDel="00000000" w:rsidP="00000000" w:rsidRDefault="00000000" w:rsidRPr="00000000" w14:paraId="00000006">
      <w:pPr>
        <w:spacing w:after="240" w:before="240" w:lineRule="auto"/>
        <w:jc w:val="both"/>
        <w:rPr>
          <w:sz w:val="26"/>
          <w:szCs w:val="26"/>
        </w:rPr>
      </w:pPr>
      <w:r w:rsidDel="00000000" w:rsidR="00000000" w:rsidRPr="00000000">
        <w:rPr>
          <w:sz w:val="26"/>
          <w:szCs w:val="26"/>
          <w:rtl w:val="0"/>
        </w:rPr>
        <w:t xml:space="preserve">The math works at small scale when the targeting is right.</w:t>
      </w:r>
    </w:p>
    <w:p w:rsidR="00000000" w:rsidDel="00000000" w:rsidP="00000000" w:rsidRDefault="00000000" w:rsidRPr="00000000" w14:paraId="00000007">
      <w:pPr>
        <w:spacing w:after="240" w:before="240" w:lineRule="auto"/>
        <w:jc w:val="both"/>
        <w:rPr>
          <w:sz w:val="26"/>
          <w:szCs w:val="26"/>
        </w:rPr>
      </w:pPr>
      <w:r w:rsidDel="00000000" w:rsidR="00000000" w:rsidRPr="00000000">
        <w:rPr>
          <w:sz w:val="26"/>
          <w:szCs w:val="26"/>
          <w:rtl w:val="0"/>
        </w:rPr>
        <w:t xml:space="preserve">Most beginners who say their funnel isn't working don't have a traffic problem. They have a targeting problem. Your free content is attracting the wrong people, so none of them are close to buying.</w:t>
      </w:r>
    </w:p>
    <w:p w:rsidR="00000000" w:rsidDel="00000000" w:rsidP="00000000" w:rsidRDefault="00000000" w:rsidRPr="00000000" w14:paraId="00000008">
      <w:pPr>
        <w:spacing w:after="240" w:before="240" w:lineRule="auto"/>
        <w:jc w:val="both"/>
        <w:rPr>
          <w:sz w:val="26"/>
          <w:szCs w:val="26"/>
        </w:rPr>
      </w:pPr>
      <w:r w:rsidDel="00000000" w:rsidR="00000000" w:rsidRPr="00000000">
        <w:rPr>
          <w:sz w:val="26"/>
          <w:szCs w:val="26"/>
          <w:rtl w:val="0"/>
        </w:rPr>
        <w:t xml:space="preserve">Fix who you're talking to before you worry about how many people are listening.</w:t>
      </w:r>
    </w:p>
    <w:p w:rsidR="00000000" w:rsidDel="00000000" w:rsidP="00000000" w:rsidRDefault="00000000" w:rsidRPr="00000000" w14:paraId="00000009">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0A">
      <w:pPr>
        <w:spacing w:after="240" w:before="240" w:lineRule="auto"/>
        <w:jc w:val="both"/>
        <w:rPr>
          <w:sz w:val="26"/>
          <w:szCs w:val="26"/>
        </w:rPr>
      </w:pPr>
      <w:r w:rsidDel="00000000" w:rsidR="00000000" w:rsidRPr="00000000">
        <w:rPr>
          <w:b w:val="1"/>
          <w:bCs w:val="1"/>
          <w:sz w:val="26"/>
          <w:szCs w:val="26"/>
          <w:rtl w:val="0"/>
        </w:rPr>
        <w:t xml:space="preserve">Video 2</w:t>
      </w:r>
      <w:r w:rsidDel="00000000" w:rsidR="00000000" w:rsidRPr="00000000">
        <w:rPr>
          <w:rtl w:val="0"/>
        </w:rPr>
      </w:r>
    </w:p>
    <w:p w:rsidR="00000000" w:rsidDel="00000000" w:rsidP="00000000" w:rsidRDefault="00000000" w:rsidRPr="00000000" w14:paraId="0000000B">
      <w:pPr>
        <w:spacing w:after="240" w:before="240" w:lineRule="auto"/>
        <w:jc w:val="both"/>
        <w:rPr>
          <w:sz w:val="26"/>
          <w:szCs w:val="26"/>
        </w:rPr>
      </w:pPr>
      <w:r w:rsidDel="00000000" w:rsidR="00000000" w:rsidRPr="00000000">
        <w:rPr>
          <w:sz w:val="26"/>
          <w:szCs w:val="26"/>
          <w:rtl w:val="0"/>
        </w:rPr>
        <w:t xml:space="preserve">If your sales are inconsistent, I already know what you're doing about it.</w:t>
      </w:r>
    </w:p>
    <w:p w:rsidR="00000000" w:rsidDel="00000000" w:rsidP="00000000" w:rsidRDefault="00000000" w:rsidRPr="00000000" w14:paraId="0000000C">
      <w:pPr>
        <w:spacing w:after="240" w:before="240" w:lineRule="auto"/>
        <w:jc w:val="both"/>
        <w:rPr>
          <w:sz w:val="26"/>
          <w:szCs w:val="26"/>
        </w:rPr>
      </w:pPr>
      <w:r w:rsidDel="00000000" w:rsidR="00000000" w:rsidRPr="00000000">
        <w:rPr>
          <w:sz w:val="26"/>
          <w:szCs w:val="26"/>
          <w:rtl w:val="0"/>
        </w:rPr>
        <w:t xml:space="preserve">You're posting more. Running more ads. Maybe tweaking your offer again.</w:t>
      </w:r>
    </w:p>
    <w:p w:rsidR="00000000" w:rsidDel="00000000" w:rsidP="00000000" w:rsidRDefault="00000000" w:rsidRPr="00000000" w14:paraId="0000000D">
      <w:pPr>
        <w:spacing w:after="240" w:before="240" w:lineRule="auto"/>
        <w:jc w:val="both"/>
        <w:rPr>
          <w:sz w:val="26"/>
          <w:szCs w:val="26"/>
        </w:rPr>
      </w:pPr>
      <w:r w:rsidDel="00000000" w:rsidR="00000000" w:rsidRPr="00000000">
        <w:rPr>
          <w:sz w:val="26"/>
          <w:szCs w:val="26"/>
          <w:rtl w:val="0"/>
        </w:rPr>
        <w:t xml:space="preserve">And it's not working. Because that's not the problem.</w:t>
      </w:r>
    </w:p>
    <w:p w:rsidR="00000000" w:rsidDel="00000000" w:rsidP="00000000" w:rsidRDefault="00000000" w:rsidRPr="00000000" w14:paraId="0000000E">
      <w:pPr>
        <w:spacing w:after="240" w:before="240" w:lineRule="auto"/>
        <w:jc w:val="both"/>
        <w:rPr>
          <w:sz w:val="26"/>
          <w:szCs w:val="26"/>
        </w:rPr>
      </w:pPr>
      <w:r w:rsidDel="00000000" w:rsidR="00000000" w:rsidRPr="00000000">
        <w:rPr>
          <w:sz w:val="26"/>
          <w:szCs w:val="26"/>
          <w:rtl w:val="0"/>
        </w:rPr>
        <w:t xml:space="preserve">Here's what's actually happening. People are finding you. They're opting in. They're even reading your emails. And then somewhere in the middle, they just disappear. Not because your offer is wrong. Because something in your funnel is leaking.</w:t>
      </w:r>
    </w:p>
    <w:p w:rsidR="00000000" w:rsidDel="00000000" w:rsidP="00000000" w:rsidRDefault="00000000" w:rsidRPr="00000000" w14:paraId="0000000F">
      <w:pPr>
        <w:spacing w:after="240" w:before="240" w:lineRule="auto"/>
        <w:jc w:val="both"/>
        <w:rPr>
          <w:sz w:val="26"/>
          <w:szCs w:val="26"/>
        </w:rPr>
      </w:pPr>
      <w:r w:rsidDel="00000000" w:rsidR="00000000" w:rsidRPr="00000000">
        <w:rPr>
          <w:sz w:val="26"/>
          <w:szCs w:val="26"/>
          <w:rtl w:val="0"/>
        </w:rPr>
        <w:t xml:space="preserve">Think of it like a bucket with holes in it. Pouring more water in at the top doesn't help until you find the holes. More traffic into a leaky funnel just means more people leaving.</w:t>
      </w:r>
    </w:p>
    <w:p w:rsidR="00000000" w:rsidDel="00000000" w:rsidP="00000000" w:rsidRDefault="00000000" w:rsidRPr="00000000" w14:paraId="00000010">
      <w:pPr>
        <w:spacing w:after="240" w:before="240" w:lineRule="auto"/>
        <w:jc w:val="both"/>
        <w:rPr>
          <w:sz w:val="26"/>
          <w:szCs w:val="26"/>
        </w:rPr>
      </w:pPr>
      <w:r w:rsidDel="00000000" w:rsidR="00000000" w:rsidRPr="00000000">
        <w:rPr>
          <w:sz w:val="26"/>
          <w:szCs w:val="26"/>
          <w:rtl w:val="0"/>
        </w:rPr>
        <w:t xml:space="preserve">So instead of asking "how do I get more leads," ask this: where are the people I already have dropping off?</w:t>
      </w:r>
    </w:p>
    <w:p w:rsidR="00000000" w:rsidDel="00000000" w:rsidP="00000000" w:rsidRDefault="00000000" w:rsidRPr="00000000" w14:paraId="00000011">
      <w:pPr>
        <w:spacing w:after="240" w:before="240" w:lineRule="auto"/>
        <w:jc w:val="both"/>
        <w:rPr>
          <w:sz w:val="26"/>
          <w:szCs w:val="26"/>
        </w:rPr>
      </w:pPr>
      <w:r w:rsidDel="00000000" w:rsidR="00000000" w:rsidRPr="00000000">
        <w:rPr>
          <w:sz w:val="26"/>
          <w:szCs w:val="26"/>
          <w:rtl w:val="0"/>
        </w:rPr>
        <w:t xml:space="preserve">Are they opting in but never opening emails? That's a leak at the interest stage. Are they reading everything but never buying? That's a consideration problem. They need proof, not more content. Are they visiting your checkout but not completing it? That's friction at the decision stage, and it's usually something tiny. Unclear pricing. No guarantee. No obvious next step.</w:t>
      </w:r>
    </w:p>
    <w:p w:rsidR="00000000" w:rsidDel="00000000" w:rsidP="00000000" w:rsidRDefault="00000000" w:rsidRPr="00000000" w14:paraId="00000012">
      <w:pPr>
        <w:spacing w:after="240" w:before="240" w:lineRule="auto"/>
        <w:jc w:val="both"/>
        <w:rPr>
          <w:sz w:val="26"/>
          <w:szCs w:val="26"/>
        </w:rPr>
      </w:pPr>
      <w:r w:rsidDel="00000000" w:rsidR="00000000" w:rsidRPr="00000000">
        <w:rPr>
          <w:sz w:val="26"/>
          <w:szCs w:val="26"/>
          <w:rtl w:val="0"/>
        </w:rPr>
        <w:t xml:space="preserve">Most of the time, 1 fix in the right stage beats 10 new pieces of content.</w:t>
      </w:r>
    </w:p>
    <w:p w:rsidR="00000000" w:rsidDel="00000000" w:rsidP="00000000" w:rsidRDefault="00000000" w:rsidRPr="00000000" w14:paraId="00000013">
      <w:pPr>
        <w:spacing w:after="240" w:before="240" w:lineRule="auto"/>
        <w:jc w:val="both"/>
        <w:rPr>
          <w:sz w:val="26"/>
          <w:szCs w:val="26"/>
        </w:rPr>
      </w:pPr>
      <w:r w:rsidDel="00000000" w:rsidR="00000000" w:rsidRPr="00000000">
        <w:rPr>
          <w:sz w:val="26"/>
          <w:szCs w:val="26"/>
          <w:rtl w:val="0"/>
        </w:rPr>
        <w:t xml:space="preserve">You don't have a traffic problem. You have a funnel problem. And those are very different things to solve.</w:t>
      </w:r>
    </w:p>
    <w:p w:rsidR="00000000" w:rsidDel="00000000" w:rsidP="00000000" w:rsidRDefault="00000000" w:rsidRPr="00000000" w14:paraId="00000014">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15">
      <w:pPr>
        <w:spacing w:after="240" w:before="240" w:lineRule="auto"/>
        <w:jc w:val="both"/>
        <w:rPr>
          <w:sz w:val="26"/>
          <w:szCs w:val="26"/>
        </w:rPr>
      </w:pPr>
      <w:r w:rsidDel="00000000" w:rsidR="00000000" w:rsidRPr="00000000">
        <w:rPr>
          <w:b w:val="1"/>
          <w:bCs w:val="1"/>
          <w:sz w:val="26"/>
          <w:szCs w:val="26"/>
          <w:rtl w:val="0"/>
        </w:rPr>
        <w:t xml:space="preserve">Video 3</w:t>
      </w:r>
      <w:r w:rsidDel="00000000" w:rsidR="00000000" w:rsidRPr="00000000">
        <w:rPr>
          <w:rtl w:val="0"/>
        </w:rPr>
      </w:r>
    </w:p>
    <w:p w:rsidR="00000000" w:rsidDel="00000000" w:rsidP="00000000" w:rsidRDefault="00000000" w:rsidRPr="00000000" w14:paraId="00000016">
      <w:pPr>
        <w:spacing w:after="240" w:before="240" w:lineRule="auto"/>
        <w:jc w:val="both"/>
        <w:rPr>
          <w:sz w:val="26"/>
          <w:szCs w:val="26"/>
        </w:rPr>
      </w:pPr>
      <w:r w:rsidDel="00000000" w:rsidR="00000000" w:rsidRPr="00000000">
        <w:rPr>
          <w:sz w:val="26"/>
          <w:szCs w:val="26"/>
          <w:rtl w:val="0"/>
        </w:rPr>
        <w:t xml:space="preserve">Your landing page isn't broken. Your message is.</w:t>
      </w:r>
    </w:p>
    <w:p w:rsidR="00000000" w:rsidDel="00000000" w:rsidP="00000000" w:rsidRDefault="00000000" w:rsidRPr="00000000" w14:paraId="00000017">
      <w:pPr>
        <w:spacing w:after="240" w:before="240" w:lineRule="auto"/>
        <w:jc w:val="both"/>
        <w:rPr>
          <w:sz w:val="26"/>
          <w:szCs w:val="26"/>
        </w:rPr>
      </w:pPr>
      <w:r w:rsidDel="00000000" w:rsidR="00000000" w:rsidRPr="00000000">
        <w:rPr>
          <w:sz w:val="26"/>
          <w:szCs w:val="26"/>
          <w:rtl w:val="0"/>
        </w:rPr>
        <w:t xml:space="preserve">You ran the ads. You got the clicks. You built the page. And still nobody's converting. So you changed the headline. You tried a different button color. Maybe you added a testimonial. Nothing moved.</w:t>
      </w:r>
    </w:p>
    <w:p w:rsidR="00000000" w:rsidDel="00000000" w:rsidP="00000000" w:rsidRDefault="00000000" w:rsidRPr="00000000" w14:paraId="00000018">
      <w:pPr>
        <w:spacing w:after="240" w:before="240" w:lineRule="auto"/>
        <w:jc w:val="both"/>
        <w:rPr>
          <w:sz w:val="26"/>
          <w:szCs w:val="26"/>
        </w:rPr>
      </w:pPr>
      <w:r w:rsidDel="00000000" w:rsidR="00000000" w:rsidRPr="00000000">
        <w:rPr>
          <w:sz w:val="26"/>
          <w:szCs w:val="26"/>
          <w:rtl w:val="0"/>
        </w:rPr>
        <w:t xml:space="preserve">Here's what's actually happening.</w:t>
      </w:r>
    </w:p>
    <w:p w:rsidR="00000000" w:rsidDel="00000000" w:rsidP="00000000" w:rsidRDefault="00000000" w:rsidRPr="00000000" w14:paraId="00000019">
      <w:pPr>
        <w:spacing w:after="240" w:before="240" w:lineRule="auto"/>
        <w:jc w:val="both"/>
        <w:rPr>
          <w:sz w:val="26"/>
          <w:szCs w:val="26"/>
        </w:rPr>
      </w:pPr>
      <w:r w:rsidDel="00000000" w:rsidR="00000000" w:rsidRPr="00000000">
        <w:rPr>
          <w:sz w:val="26"/>
          <w:szCs w:val="26"/>
          <w:rtl w:val="0"/>
        </w:rPr>
        <w:t xml:space="preserve">Someone sees your ad. It says something like "Book more sales calls this week." They click. They land on your page. And your page is talking about your full range of marketing services.</w:t>
      </w:r>
    </w:p>
    <w:p w:rsidR="00000000" w:rsidDel="00000000" w:rsidP="00000000" w:rsidRDefault="00000000" w:rsidRPr="00000000" w14:paraId="0000001A">
      <w:pPr>
        <w:spacing w:after="240" w:before="240" w:lineRule="auto"/>
        <w:jc w:val="both"/>
        <w:rPr>
          <w:sz w:val="26"/>
          <w:szCs w:val="26"/>
        </w:rPr>
      </w:pPr>
      <w:r w:rsidDel="00000000" w:rsidR="00000000" w:rsidRPr="00000000">
        <w:rPr>
          <w:sz w:val="26"/>
          <w:szCs w:val="26"/>
          <w:rtl w:val="0"/>
        </w:rPr>
        <w:t xml:space="preserve">That's it. That's the problem.</w:t>
      </w:r>
    </w:p>
    <w:p w:rsidR="00000000" w:rsidDel="00000000" w:rsidP="00000000" w:rsidRDefault="00000000" w:rsidRPr="00000000" w14:paraId="0000001B">
      <w:pPr>
        <w:spacing w:after="240" w:before="240" w:lineRule="auto"/>
        <w:jc w:val="both"/>
        <w:rPr>
          <w:sz w:val="26"/>
          <w:szCs w:val="26"/>
        </w:rPr>
      </w:pPr>
      <w:r w:rsidDel="00000000" w:rsidR="00000000" w:rsidRPr="00000000">
        <w:rPr>
          <w:sz w:val="26"/>
          <w:szCs w:val="26"/>
          <w:rtl w:val="0"/>
        </w:rPr>
        <w:t xml:space="preserve">They arrived expecting 1 specific thing. Your page gave them something broader. That tiny gap is enough for most people to leave. Not because your offer is bad. Not because your design is ugly. Because the promise didn't match the landing.</w:t>
      </w:r>
    </w:p>
    <w:p w:rsidR="00000000" w:rsidDel="00000000" w:rsidP="00000000" w:rsidRDefault="00000000" w:rsidRPr="00000000" w14:paraId="0000001C">
      <w:pPr>
        <w:spacing w:after="240" w:before="240" w:lineRule="auto"/>
        <w:jc w:val="both"/>
        <w:rPr>
          <w:sz w:val="26"/>
          <w:szCs w:val="26"/>
        </w:rPr>
      </w:pPr>
      <w:r w:rsidDel="00000000" w:rsidR="00000000" w:rsidRPr="00000000">
        <w:rPr>
          <w:sz w:val="26"/>
          <w:szCs w:val="26"/>
          <w:rtl w:val="0"/>
        </w:rPr>
        <w:t xml:space="preserve">It's called message match. And almost nobody talks about it.</w:t>
      </w:r>
    </w:p>
    <w:p w:rsidR="00000000" w:rsidDel="00000000" w:rsidP="00000000" w:rsidRDefault="00000000" w:rsidRPr="00000000" w14:paraId="0000001D">
      <w:pPr>
        <w:spacing w:after="240" w:before="240" w:lineRule="auto"/>
        <w:jc w:val="both"/>
        <w:rPr>
          <w:sz w:val="26"/>
          <w:szCs w:val="26"/>
        </w:rPr>
      </w:pPr>
      <w:r w:rsidDel="00000000" w:rsidR="00000000" w:rsidRPr="00000000">
        <w:rPr>
          <w:sz w:val="26"/>
          <w:szCs w:val="26"/>
          <w:rtl w:val="0"/>
        </w:rPr>
        <w:t xml:space="preserve">The fix takes about 5 minutes. Read your ad headline. Then read your page headline. Ask yourself honestly: would someone who clicked the first thing feel like they landed in exactly the right place?</w:t>
      </w:r>
    </w:p>
    <w:p w:rsidR="00000000" w:rsidDel="00000000" w:rsidP="00000000" w:rsidRDefault="00000000" w:rsidRPr="00000000" w14:paraId="0000001E">
      <w:pPr>
        <w:spacing w:after="240" w:before="240" w:lineRule="auto"/>
        <w:jc w:val="both"/>
        <w:rPr>
          <w:sz w:val="26"/>
          <w:szCs w:val="26"/>
        </w:rPr>
      </w:pPr>
      <w:r w:rsidDel="00000000" w:rsidR="00000000" w:rsidRPr="00000000">
        <w:rPr>
          <w:sz w:val="26"/>
          <w:szCs w:val="26"/>
          <w:rtl w:val="0"/>
        </w:rPr>
        <w:t xml:space="preserve">If there's any hesitation at all, your page headline needs to change to match the ad. Not the other way around.</w:t>
      </w:r>
    </w:p>
    <w:p w:rsidR="00000000" w:rsidDel="00000000" w:rsidP="00000000" w:rsidRDefault="00000000" w:rsidRPr="00000000" w14:paraId="0000001F">
      <w:pPr>
        <w:spacing w:after="240" w:before="240" w:lineRule="auto"/>
        <w:jc w:val="both"/>
        <w:rPr>
          <w:sz w:val="26"/>
          <w:szCs w:val="26"/>
        </w:rPr>
      </w:pPr>
      <w:r w:rsidDel="00000000" w:rsidR="00000000" w:rsidRPr="00000000">
        <w:rPr>
          <w:sz w:val="26"/>
          <w:szCs w:val="26"/>
          <w:rtl w:val="0"/>
        </w:rPr>
        <w:t xml:space="preserve">Stop adjusting colors. Start matching promises.</w:t>
      </w:r>
    </w:p>
    <w:p w:rsidR="00000000" w:rsidDel="00000000" w:rsidP="00000000" w:rsidRDefault="00000000" w:rsidRPr="00000000" w14:paraId="00000020">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21">
      <w:pPr>
        <w:spacing w:after="240" w:before="240" w:lineRule="auto"/>
        <w:jc w:val="both"/>
        <w:rPr>
          <w:sz w:val="26"/>
          <w:szCs w:val="26"/>
        </w:rPr>
      </w:pPr>
      <w:r w:rsidDel="00000000" w:rsidR="00000000" w:rsidRPr="00000000">
        <w:rPr>
          <w:b w:val="1"/>
          <w:bCs w:val="1"/>
          <w:sz w:val="26"/>
          <w:szCs w:val="26"/>
          <w:rtl w:val="0"/>
        </w:rPr>
        <w:t xml:space="preserve">Video 4</w:t>
      </w:r>
      <w:r w:rsidDel="00000000" w:rsidR="00000000" w:rsidRPr="00000000">
        <w:rPr>
          <w:rtl w:val="0"/>
        </w:rPr>
      </w:r>
    </w:p>
    <w:p w:rsidR="00000000" w:rsidDel="00000000" w:rsidP="00000000" w:rsidRDefault="00000000" w:rsidRPr="00000000" w14:paraId="00000022">
      <w:pPr>
        <w:spacing w:after="240" w:before="240" w:lineRule="auto"/>
        <w:jc w:val="both"/>
        <w:rPr>
          <w:sz w:val="26"/>
          <w:szCs w:val="26"/>
        </w:rPr>
      </w:pPr>
      <w:r w:rsidDel="00000000" w:rsidR="00000000" w:rsidRPr="00000000">
        <w:rPr>
          <w:sz w:val="26"/>
          <w:szCs w:val="26"/>
          <w:rtl w:val="0"/>
        </w:rPr>
        <w:t xml:space="preserve">If you sent 1 follow-up email and then stopped because you didn't want to be annoying, that's probably why the deal died.</w:t>
      </w:r>
    </w:p>
    <w:p w:rsidR="00000000" w:rsidDel="00000000" w:rsidP="00000000" w:rsidRDefault="00000000" w:rsidRPr="00000000" w14:paraId="00000023">
      <w:pPr>
        <w:spacing w:after="240" w:before="240" w:lineRule="auto"/>
        <w:jc w:val="both"/>
        <w:rPr>
          <w:sz w:val="26"/>
          <w:szCs w:val="26"/>
        </w:rPr>
      </w:pPr>
      <w:r w:rsidDel="00000000" w:rsidR="00000000" w:rsidRPr="00000000">
        <w:rPr>
          <w:sz w:val="26"/>
          <w:szCs w:val="26"/>
          <w:rtl w:val="0"/>
        </w:rPr>
        <w:t xml:space="preserve">Most people think silence after the first email means the lead isn't interested. So they back off. They send maybe 2 emails, feel like they've done their part, and move on.</w:t>
      </w:r>
    </w:p>
    <w:p w:rsidR="00000000" w:rsidDel="00000000" w:rsidP="00000000" w:rsidRDefault="00000000" w:rsidRPr="00000000" w14:paraId="00000024">
      <w:pPr>
        <w:spacing w:after="240" w:before="240" w:lineRule="auto"/>
        <w:jc w:val="both"/>
        <w:rPr>
          <w:sz w:val="26"/>
          <w:szCs w:val="26"/>
        </w:rPr>
      </w:pPr>
      <w:r w:rsidDel="00000000" w:rsidR="00000000" w:rsidRPr="00000000">
        <w:rPr>
          <w:sz w:val="26"/>
          <w:szCs w:val="26"/>
          <w:rtl w:val="0"/>
        </w:rPr>
        <w:t xml:space="preserve">But here's what the data actually shows. The majority of replies in cold email sequences don't come from the first email. They come from follow-up emails. Email 3. Email 4. That's when people actually respond.</w:t>
      </w:r>
    </w:p>
    <w:p w:rsidR="00000000" w:rsidDel="00000000" w:rsidP="00000000" w:rsidRDefault="00000000" w:rsidRPr="00000000" w14:paraId="00000025">
      <w:pPr>
        <w:spacing w:after="240" w:before="240" w:lineRule="auto"/>
        <w:jc w:val="both"/>
        <w:rPr>
          <w:sz w:val="26"/>
          <w:szCs w:val="26"/>
        </w:rPr>
      </w:pPr>
      <w:r w:rsidDel="00000000" w:rsidR="00000000" w:rsidRPr="00000000">
        <w:rPr>
          <w:sz w:val="26"/>
          <w:szCs w:val="26"/>
          <w:rtl w:val="0"/>
        </w:rPr>
        <w:t xml:space="preserve">The lead wasn't ignoring you because they hated your offer. They were busy. They meant to reply. They forgot. Life happened.</w:t>
      </w:r>
    </w:p>
    <w:p w:rsidR="00000000" w:rsidDel="00000000" w:rsidP="00000000" w:rsidRDefault="00000000" w:rsidRPr="00000000" w14:paraId="00000026">
      <w:pPr>
        <w:spacing w:after="240" w:before="240" w:lineRule="auto"/>
        <w:jc w:val="both"/>
        <w:rPr>
          <w:sz w:val="26"/>
          <w:szCs w:val="26"/>
        </w:rPr>
      </w:pPr>
      <w:r w:rsidDel="00000000" w:rsidR="00000000" w:rsidRPr="00000000">
        <w:rPr>
          <w:sz w:val="26"/>
          <w:szCs w:val="26"/>
          <w:rtl w:val="0"/>
        </w:rPr>
        <w:t xml:space="preserve">A well-built cold outreach sequence has 4 to 5 emails total, spaced out over about 3 weeks. The first email starts the conversation. The second adds something new. The third builds trust with a real example. The fourth is a short, low-pressure breakup note, and that one alone gets more replies than most people expect.</w:t>
      </w:r>
    </w:p>
    <w:p w:rsidR="00000000" w:rsidDel="00000000" w:rsidP="00000000" w:rsidRDefault="00000000" w:rsidRPr="00000000" w14:paraId="00000027">
      <w:pPr>
        <w:spacing w:after="240" w:before="240" w:lineRule="auto"/>
        <w:jc w:val="both"/>
        <w:rPr>
          <w:sz w:val="26"/>
          <w:szCs w:val="26"/>
        </w:rPr>
      </w:pPr>
      <w:r w:rsidDel="00000000" w:rsidR="00000000" w:rsidRPr="00000000">
        <w:rPr>
          <w:sz w:val="26"/>
          <w:szCs w:val="26"/>
          <w:rtl w:val="0"/>
        </w:rPr>
        <w:t xml:space="preserve">The problem was never your pitch. It was that you stopped showing up before the conversation actually had a chance to happen.</w:t>
      </w:r>
    </w:p>
    <w:p w:rsidR="00000000" w:rsidDel="00000000" w:rsidP="00000000" w:rsidRDefault="00000000" w:rsidRPr="00000000" w14:paraId="00000028">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29">
      <w:pPr>
        <w:spacing w:after="240" w:before="240" w:lineRule="auto"/>
        <w:jc w:val="both"/>
        <w:rPr>
          <w:sz w:val="26"/>
          <w:szCs w:val="26"/>
        </w:rPr>
      </w:pPr>
      <w:r w:rsidDel="00000000" w:rsidR="00000000" w:rsidRPr="00000000">
        <w:rPr>
          <w:b w:val="1"/>
          <w:bCs w:val="1"/>
          <w:sz w:val="26"/>
          <w:szCs w:val="26"/>
          <w:rtl w:val="0"/>
        </w:rPr>
        <w:t xml:space="preserve">Video 5</w:t>
      </w:r>
      <w:r w:rsidDel="00000000" w:rsidR="00000000" w:rsidRPr="00000000">
        <w:rPr>
          <w:rtl w:val="0"/>
        </w:rPr>
      </w:r>
    </w:p>
    <w:p w:rsidR="00000000" w:rsidDel="00000000" w:rsidP="00000000" w:rsidRDefault="00000000" w:rsidRPr="00000000" w14:paraId="0000002A">
      <w:pPr>
        <w:spacing w:after="240" w:before="240" w:lineRule="auto"/>
        <w:jc w:val="both"/>
        <w:rPr>
          <w:sz w:val="26"/>
          <w:szCs w:val="26"/>
        </w:rPr>
      </w:pPr>
      <w:r w:rsidDel="00000000" w:rsidR="00000000" w:rsidRPr="00000000">
        <w:rPr>
          <w:sz w:val="26"/>
          <w:szCs w:val="26"/>
          <w:rtl w:val="0"/>
        </w:rPr>
        <w:t xml:space="preserve">Your lead magnet is getting downloads but nobody's buying, so you rewrite your emails.</w:t>
      </w:r>
    </w:p>
    <w:p w:rsidR="00000000" w:rsidDel="00000000" w:rsidP="00000000" w:rsidRDefault="00000000" w:rsidRPr="00000000" w14:paraId="0000002B">
      <w:pPr>
        <w:spacing w:after="240" w:before="240" w:lineRule="auto"/>
        <w:jc w:val="both"/>
        <w:rPr>
          <w:sz w:val="26"/>
          <w:szCs w:val="26"/>
        </w:rPr>
      </w:pPr>
      <w:r w:rsidDel="00000000" w:rsidR="00000000" w:rsidRPr="00000000">
        <w:rPr>
          <w:sz w:val="26"/>
          <w:szCs w:val="26"/>
          <w:rtl w:val="0"/>
        </w:rPr>
        <w:t xml:space="preserve">New subject lines. Better copy. A whole new sequence.</w:t>
      </w:r>
    </w:p>
    <w:p w:rsidR="00000000" w:rsidDel="00000000" w:rsidP="00000000" w:rsidRDefault="00000000" w:rsidRPr="00000000" w14:paraId="0000002C">
      <w:pPr>
        <w:spacing w:after="240" w:before="240" w:lineRule="auto"/>
        <w:jc w:val="both"/>
        <w:rPr>
          <w:sz w:val="26"/>
          <w:szCs w:val="26"/>
        </w:rPr>
      </w:pPr>
      <w:r w:rsidDel="00000000" w:rsidR="00000000" w:rsidRPr="00000000">
        <w:rPr>
          <w:sz w:val="26"/>
          <w:szCs w:val="26"/>
          <w:rtl w:val="0"/>
        </w:rPr>
        <w:t xml:space="preserve">And nothing moves.</w:t>
      </w:r>
    </w:p>
    <w:p w:rsidR="00000000" w:rsidDel="00000000" w:rsidP="00000000" w:rsidRDefault="00000000" w:rsidRPr="00000000" w14:paraId="0000002D">
      <w:pPr>
        <w:spacing w:after="240" w:before="240" w:lineRule="auto"/>
        <w:jc w:val="both"/>
        <w:rPr>
          <w:sz w:val="26"/>
          <w:szCs w:val="26"/>
        </w:rPr>
      </w:pPr>
      <w:r w:rsidDel="00000000" w:rsidR="00000000" w:rsidRPr="00000000">
        <w:rPr>
          <w:sz w:val="26"/>
          <w:szCs w:val="26"/>
          <w:rtl w:val="0"/>
        </w:rPr>
        <w:t xml:space="preserve">Here's the thing. That's almost every marketer's first move. And it's almost always the wrong one.</w:t>
      </w:r>
    </w:p>
    <w:p w:rsidR="00000000" w:rsidDel="00000000" w:rsidP="00000000" w:rsidRDefault="00000000" w:rsidRPr="00000000" w14:paraId="0000002E">
      <w:pPr>
        <w:spacing w:after="240" w:before="240" w:lineRule="auto"/>
        <w:jc w:val="both"/>
        <w:rPr>
          <w:sz w:val="26"/>
          <w:szCs w:val="26"/>
        </w:rPr>
      </w:pPr>
      <w:r w:rsidDel="00000000" w:rsidR="00000000" w:rsidRPr="00000000">
        <w:rPr>
          <w:sz w:val="26"/>
          <w:szCs w:val="26"/>
          <w:rtl w:val="0"/>
        </w:rPr>
        <w:t xml:space="preserve">Because the emails aren't the problem. The problem was set before anyone ever joined your list.</w:t>
      </w:r>
    </w:p>
    <w:p w:rsidR="00000000" w:rsidDel="00000000" w:rsidP="00000000" w:rsidRDefault="00000000" w:rsidRPr="00000000" w14:paraId="0000002F">
      <w:pPr>
        <w:spacing w:after="240" w:before="240" w:lineRule="auto"/>
        <w:jc w:val="both"/>
        <w:rPr>
          <w:sz w:val="26"/>
          <w:szCs w:val="26"/>
        </w:rPr>
      </w:pPr>
      <w:r w:rsidDel="00000000" w:rsidR="00000000" w:rsidRPr="00000000">
        <w:rPr>
          <w:sz w:val="26"/>
          <w:szCs w:val="26"/>
          <w:rtl w:val="0"/>
        </w:rPr>
        <w:t xml:space="preserve">Your lead magnet decided who showed up. And if you built it around broad value or a feel-good win with no specific problem attached, it attracted people who collect free stuff. Not people who buy things.</w:t>
      </w:r>
    </w:p>
    <w:p w:rsidR="00000000" w:rsidDel="00000000" w:rsidP="00000000" w:rsidRDefault="00000000" w:rsidRPr="00000000" w14:paraId="00000030">
      <w:pPr>
        <w:spacing w:after="240" w:before="240" w:lineRule="auto"/>
        <w:jc w:val="both"/>
        <w:rPr>
          <w:sz w:val="26"/>
          <w:szCs w:val="26"/>
        </w:rPr>
      </w:pPr>
      <w:r w:rsidDel="00000000" w:rsidR="00000000" w:rsidRPr="00000000">
        <w:rPr>
          <w:sz w:val="26"/>
          <w:szCs w:val="26"/>
          <w:rtl w:val="0"/>
        </w:rPr>
        <w:t xml:space="preserve">Think about it this way. The person who downloads "101 marketing tips" is curious. The person who downloads "a 10-minute audit to find out why your ads aren't converting" has an active problem and is already thinking about what it'll cost to fix it.</w:t>
      </w:r>
    </w:p>
    <w:p w:rsidR="00000000" w:rsidDel="00000000" w:rsidP="00000000" w:rsidRDefault="00000000" w:rsidRPr="00000000" w14:paraId="00000031">
      <w:pPr>
        <w:spacing w:after="240" w:before="240" w:lineRule="auto"/>
        <w:jc w:val="both"/>
        <w:rPr>
          <w:sz w:val="26"/>
          <w:szCs w:val="26"/>
        </w:rPr>
      </w:pPr>
      <w:r w:rsidDel="00000000" w:rsidR="00000000" w:rsidRPr="00000000">
        <w:rPr>
          <w:sz w:val="26"/>
          <w:szCs w:val="26"/>
          <w:rtl w:val="0"/>
        </w:rPr>
        <w:t xml:space="preserve">Both opt in. Only 1 of them is buying anything this month.</w:t>
      </w:r>
    </w:p>
    <w:p w:rsidR="00000000" w:rsidDel="00000000" w:rsidP="00000000" w:rsidRDefault="00000000" w:rsidRPr="00000000" w14:paraId="00000032">
      <w:pPr>
        <w:spacing w:after="240" w:before="240" w:lineRule="auto"/>
        <w:jc w:val="both"/>
        <w:rPr>
          <w:sz w:val="26"/>
          <w:szCs w:val="26"/>
        </w:rPr>
      </w:pPr>
      <w:r w:rsidDel="00000000" w:rsidR="00000000" w:rsidRPr="00000000">
        <w:rPr>
          <w:sz w:val="26"/>
          <w:szCs w:val="26"/>
          <w:rtl w:val="0"/>
        </w:rPr>
        <w:t xml:space="preserve">No email sequence fixes that downstream. The wrong person is still the wrong person, no matter how good your copy gets.</w:t>
      </w:r>
    </w:p>
    <w:p w:rsidR="00000000" w:rsidDel="00000000" w:rsidP="00000000" w:rsidRDefault="00000000" w:rsidRPr="00000000" w14:paraId="00000033">
      <w:pPr>
        <w:spacing w:after="240" w:before="240" w:lineRule="auto"/>
        <w:jc w:val="both"/>
        <w:rPr>
          <w:sz w:val="26"/>
          <w:szCs w:val="26"/>
        </w:rPr>
      </w:pPr>
      <w:r w:rsidDel="00000000" w:rsidR="00000000" w:rsidRPr="00000000">
        <w:rPr>
          <w:sz w:val="26"/>
          <w:szCs w:val="26"/>
          <w:rtl w:val="0"/>
        </w:rPr>
        <w:t xml:space="preserve">So before you touch another subject line, ask yourself 1 question. Does your lead magnet attract someone who's curious, or someone who already knows they have a problem and wants it solved?</w:t>
      </w:r>
    </w:p>
    <w:p w:rsidR="00000000" w:rsidDel="00000000" w:rsidP="00000000" w:rsidRDefault="00000000" w:rsidRPr="00000000" w14:paraId="00000034">
      <w:pPr>
        <w:spacing w:after="240" w:before="240" w:lineRule="auto"/>
        <w:jc w:val="both"/>
        <w:rPr>
          <w:sz w:val="26"/>
          <w:szCs w:val="26"/>
        </w:rPr>
      </w:pPr>
      <w:r w:rsidDel="00000000" w:rsidR="00000000" w:rsidRPr="00000000">
        <w:rPr>
          <w:sz w:val="26"/>
          <w:szCs w:val="26"/>
          <w:rtl w:val="0"/>
        </w:rPr>
        <w:t xml:space="preserve">That's the difference between a list that grows and a list that buys.</w:t>
      </w:r>
    </w:p>
    <w:p w:rsidR="00000000" w:rsidDel="00000000" w:rsidP="00000000" w:rsidRDefault="00000000" w:rsidRPr="00000000" w14:paraId="00000035">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36">
      <w:pPr>
        <w:spacing w:after="240" w:before="240" w:lineRule="auto"/>
        <w:jc w:val="both"/>
        <w:rPr>
          <w:b w:val="1"/>
          <w:bCs w:val="1"/>
          <w:sz w:val="26"/>
          <w:szCs w:val="26"/>
        </w:rPr>
      </w:pPr>
      <w:r w:rsidDel="00000000" w:rsidR="00000000" w:rsidRPr="00000000">
        <w:rPr>
          <w:b w:val="1"/>
          <w:bCs w:val="1"/>
          <w:sz w:val="26"/>
          <w:szCs w:val="26"/>
          <w:rtl w:val="0"/>
        </w:rPr>
        <w:t xml:space="preserve">Video 6</w:t>
      </w:r>
    </w:p>
    <w:p w:rsidR="00000000" w:rsidDel="00000000" w:rsidP="00000000" w:rsidRDefault="00000000" w:rsidRPr="00000000" w14:paraId="00000037">
      <w:pPr>
        <w:spacing w:after="240" w:before="240" w:lineRule="auto"/>
        <w:jc w:val="both"/>
        <w:rPr>
          <w:sz w:val="26"/>
          <w:szCs w:val="26"/>
        </w:rPr>
      </w:pPr>
      <w:r w:rsidDel="00000000" w:rsidR="00000000" w:rsidRPr="00000000">
        <w:rPr>
          <w:sz w:val="26"/>
          <w:szCs w:val="26"/>
          <w:rtl w:val="0"/>
        </w:rPr>
        <w:t xml:space="preserve">Your funnel isn't converting, so you rewrote the headline.</w:t>
      </w:r>
    </w:p>
    <w:p w:rsidR="00000000" w:rsidDel="00000000" w:rsidP="00000000" w:rsidRDefault="00000000" w:rsidRPr="00000000" w14:paraId="00000038">
      <w:pPr>
        <w:spacing w:after="240" w:before="240" w:lineRule="auto"/>
        <w:jc w:val="both"/>
        <w:rPr>
          <w:sz w:val="26"/>
          <w:szCs w:val="26"/>
        </w:rPr>
      </w:pPr>
      <w:r w:rsidDel="00000000" w:rsidR="00000000" w:rsidRPr="00000000">
        <w:rPr>
          <w:sz w:val="26"/>
          <w:szCs w:val="26"/>
          <w:rtl w:val="0"/>
        </w:rPr>
        <w:t xml:space="preserve">Still not converting, so you swapped the lead magnet.</w:t>
      </w:r>
    </w:p>
    <w:p w:rsidR="00000000" w:rsidDel="00000000" w:rsidP="00000000" w:rsidRDefault="00000000" w:rsidRPr="00000000" w14:paraId="00000039">
      <w:pPr>
        <w:spacing w:after="240" w:before="240" w:lineRule="auto"/>
        <w:jc w:val="both"/>
        <w:rPr>
          <w:sz w:val="26"/>
          <w:szCs w:val="26"/>
        </w:rPr>
      </w:pPr>
      <w:r w:rsidDel="00000000" w:rsidR="00000000" w:rsidRPr="00000000">
        <w:rPr>
          <w:sz w:val="26"/>
          <w:szCs w:val="26"/>
          <w:rtl w:val="0"/>
        </w:rPr>
        <w:t xml:space="preserve">Still nothing, so you rewrote every email in your welcome sequence.</w:t>
      </w:r>
    </w:p>
    <w:p w:rsidR="00000000" w:rsidDel="00000000" w:rsidP="00000000" w:rsidRDefault="00000000" w:rsidRPr="00000000" w14:paraId="0000003A">
      <w:pPr>
        <w:spacing w:after="240" w:before="240" w:lineRule="auto"/>
        <w:jc w:val="both"/>
        <w:rPr>
          <w:sz w:val="26"/>
          <w:szCs w:val="26"/>
        </w:rPr>
      </w:pPr>
      <w:r w:rsidDel="00000000" w:rsidR="00000000" w:rsidRPr="00000000">
        <w:rPr>
          <w:sz w:val="26"/>
          <w:szCs w:val="26"/>
          <w:rtl w:val="0"/>
        </w:rPr>
        <w:t xml:space="preserve">Sound familiar? Here's what's actually going on.</w:t>
      </w:r>
    </w:p>
    <w:p w:rsidR="00000000" w:rsidDel="00000000" w:rsidP="00000000" w:rsidRDefault="00000000" w:rsidRPr="00000000" w14:paraId="0000003B">
      <w:pPr>
        <w:spacing w:after="240" w:before="240" w:lineRule="auto"/>
        <w:jc w:val="both"/>
        <w:rPr>
          <w:sz w:val="26"/>
          <w:szCs w:val="26"/>
        </w:rPr>
      </w:pPr>
      <w:r w:rsidDel="00000000" w:rsidR="00000000" w:rsidRPr="00000000">
        <w:rPr>
          <w:sz w:val="26"/>
          <w:szCs w:val="26"/>
          <w:rtl w:val="0"/>
        </w:rPr>
        <w:t xml:space="preserve">Almost every marketer does this. When conversions drop, we go straight to the words. The copy, the headline, the button text. Because that feels fixable.</w:t>
      </w:r>
    </w:p>
    <w:p w:rsidR="00000000" w:rsidDel="00000000" w:rsidP="00000000" w:rsidRDefault="00000000" w:rsidRPr="00000000" w14:paraId="0000003C">
      <w:pPr>
        <w:spacing w:after="240" w:before="240" w:lineRule="auto"/>
        <w:jc w:val="both"/>
        <w:rPr>
          <w:sz w:val="26"/>
          <w:szCs w:val="26"/>
        </w:rPr>
      </w:pPr>
      <w:r w:rsidDel="00000000" w:rsidR="00000000" w:rsidRPr="00000000">
        <w:rPr>
          <w:sz w:val="26"/>
          <w:szCs w:val="26"/>
          <w:rtl w:val="0"/>
        </w:rPr>
        <w:t xml:space="preserve">But here's the thing. If the wrong people are landing on your page, the best headline in the world won't save you.</w:t>
      </w:r>
    </w:p>
    <w:p w:rsidR="00000000" w:rsidDel="00000000" w:rsidP="00000000" w:rsidRDefault="00000000" w:rsidRPr="00000000" w14:paraId="0000003D">
      <w:pPr>
        <w:spacing w:after="240" w:before="240" w:lineRule="auto"/>
        <w:jc w:val="both"/>
        <w:rPr>
          <w:sz w:val="26"/>
          <w:szCs w:val="26"/>
        </w:rPr>
      </w:pPr>
      <w:r w:rsidDel="00000000" w:rsidR="00000000" w:rsidRPr="00000000">
        <w:rPr>
          <w:sz w:val="26"/>
          <w:szCs w:val="26"/>
          <w:rtl w:val="0"/>
        </w:rPr>
        <w:t xml:space="preserve">Think about it. Your lead magnet gets downloads. Nobody buys. Your emails go out. Nobody clicks. You've got engagement with zero revenue. That's not a copy problem. That's an audience problem.</w:t>
      </w:r>
    </w:p>
    <w:p w:rsidR="00000000" w:rsidDel="00000000" w:rsidP="00000000" w:rsidRDefault="00000000" w:rsidRPr="00000000" w14:paraId="0000003E">
      <w:pPr>
        <w:spacing w:after="240" w:before="240" w:lineRule="auto"/>
        <w:jc w:val="both"/>
        <w:rPr>
          <w:sz w:val="26"/>
          <w:szCs w:val="26"/>
        </w:rPr>
      </w:pPr>
      <w:r w:rsidDel="00000000" w:rsidR="00000000" w:rsidRPr="00000000">
        <w:rPr>
          <w:sz w:val="26"/>
          <w:szCs w:val="26"/>
          <w:rtl w:val="0"/>
        </w:rPr>
        <w:t xml:space="preserve">When your offer is built for everyone, it feels urgent to no one. People skim it, think "that's interesting," and leave.</w:t>
      </w:r>
    </w:p>
    <w:p w:rsidR="00000000" w:rsidDel="00000000" w:rsidP="00000000" w:rsidRDefault="00000000" w:rsidRPr="00000000" w14:paraId="0000003F">
      <w:pPr>
        <w:spacing w:after="240" w:before="240" w:lineRule="auto"/>
        <w:jc w:val="both"/>
        <w:rPr>
          <w:sz w:val="26"/>
          <w:szCs w:val="26"/>
        </w:rPr>
      </w:pPr>
      <w:r w:rsidDel="00000000" w:rsidR="00000000" w:rsidRPr="00000000">
        <w:rPr>
          <w:sz w:val="26"/>
          <w:szCs w:val="26"/>
          <w:rtl w:val="0"/>
        </w:rPr>
        <w:t xml:space="preserve">The fix isn't another rewrite. It's getting specific about who you're actually talking to, what problem they have right now, and whether your offer matches exactly that.</w:t>
      </w:r>
    </w:p>
    <w:p w:rsidR="00000000" w:rsidDel="00000000" w:rsidP="00000000" w:rsidRDefault="00000000" w:rsidRPr="00000000" w14:paraId="00000040">
      <w:pPr>
        <w:spacing w:after="240" w:before="240" w:lineRule="auto"/>
        <w:jc w:val="both"/>
        <w:rPr>
          <w:sz w:val="26"/>
          <w:szCs w:val="26"/>
        </w:rPr>
      </w:pPr>
      <w:r w:rsidDel="00000000" w:rsidR="00000000" w:rsidRPr="00000000">
        <w:rPr>
          <w:sz w:val="26"/>
          <w:szCs w:val="26"/>
          <w:rtl w:val="0"/>
        </w:rPr>
        <w:t xml:space="preserve">Narrow your audience. Make the message feel like it was written for 1 person.</w:t>
      </w:r>
    </w:p>
    <w:p w:rsidR="00000000" w:rsidDel="00000000" w:rsidP="00000000" w:rsidRDefault="00000000" w:rsidRPr="00000000" w14:paraId="00000041">
      <w:pPr>
        <w:spacing w:after="240" w:before="240" w:lineRule="auto"/>
        <w:jc w:val="both"/>
        <w:rPr>
          <w:sz w:val="26"/>
          <w:szCs w:val="26"/>
        </w:rPr>
      </w:pPr>
      <w:r w:rsidDel="00000000" w:rsidR="00000000" w:rsidRPr="00000000">
        <w:rPr>
          <w:sz w:val="26"/>
          <w:szCs w:val="26"/>
          <w:rtl w:val="0"/>
        </w:rPr>
        <w:t xml:space="preserve">That's when the numbers move.</w:t>
      </w:r>
    </w:p>
    <w:p w:rsidR="00000000" w:rsidDel="00000000" w:rsidP="00000000" w:rsidRDefault="00000000" w:rsidRPr="00000000" w14:paraId="00000042">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43">
      <w:pPr>
        <w:spacing w:after="240" w:before="240" w:lineRule="auto"/>
        <w:jc w:val="both"/>
        <w:rPr>
          <w:b w:val="1"/>
          <w:bCs w:val="1"/>
          <w:sz w:val="26"/>
          <w:szCs w:val="26"/>
        </w:rPr>
      </w:pPr>
      <w:r w:rsidDel="00000000" w:rsidR="00000000" w:rsidRPr="00000000">
        <w:rPr>
          <w:b w:val="1"/>
          <w:bCs w:val="1"/>
          <w:sz w:val="26"/>
          <w:szCs w:val="26"/>
          <w:rtl w:val="0"/>
        </w:rPr>
        <w:t xml:space="preserve">Video 7</w:t>
      </w:r>
    </w:p>
    <w:p w:rsidR="00000000" w:rsidDel="00000000" w:rsidP="00000000" w:rsidRDefault="00000000" w:rsidRPr="00000000" w14:paraId="00000044">
      <w:pPr>
        <w:spacing w:after="240" w:before="240" w:lineRule="auto"/>
        <w:jc w:val="both"/>
        <w:rPr>
          <w:sz w:val="26"/>
          <w:szCs w:val="26"/>
        </w:rPr>
      </w:pPr>
      <w:r w:rsidDel="00000000" w:rsidR="00000000" w:rsidRPr="00000000">
        <w:rPr>
          <w:sz w:val="26"/>
          <w:szCs w:val="26"/>
          <w:rtl w:val="0"/>
        </w:rPr>
        <w:t xml:space="preserve">Your email list size does not matter as much as you think it does.</w:t>
      </w:r>
    </w:p>
    <w:p w:rsidR="00000000" w:rsidDel="00000000" w:rsidP="00000000" w:rsidRDefault="00000000" w:rsidRPr="00000000" w14:paraId="00000045">
      <w:pPr>
        <w:spacing w:after="240" w:before="240" w:lineRule="auto"/>
        <w:jc w:val="both"/>
        <w:rPr>
          <w:sz w:val="26"/>
          <w:szCs w:val="26"/>
        </w:rPr>
      </w:pPr>
      <w:r w:rsidDel="00000000" w:rsidR="00000000" w:rsidRPr="00000000">
        <w:rPr>
          <w:sz w:val="26"/>
          <w:szCs w:val="26"/>
          <w:rtl w:val="0"/>
        </w:rPr>
        <w:t xml:space="preserve">I know. Everyone talks about growing their list. Hit 1,000 subscribers. Hit 10,000. The number feels like proof that something is working.</w:t>
      </w:r>
    </w:p>
    <w:p w:rsidR="00000000" w:rsidDel="00000000" w:rsidP="00000000" w:rsidRDefault="00000000" w:rsidRPr="00000000" w14:paraId="00000046">
      <w:pPr>
        <w:spacing w:after="240" w:before="240" w:lineRule="auto"/>
        <w:jc w:val="both"/>
        <w:rPr>
          <w:sz w:val="26"/>
          <w:szCs w:val="26"/>
        </w:rPr>
      </w:pPr>
      <w:r w:rsidDel="00000000" w:rsidR="00000000" w:rsidRPr="00000000">
        <w:rPr>
          <w:sz w:val="26"/>
          <w:szCs w:val="26"/>
          <w:rtl w:val="0"/>
        </w:rPr>
        <w:t xml:space="preserve">But here is what nobody tells you. A freebie list of 5,000 people who have never paid you anything is almost worthless compared to a buyer list of 300 people who already said yes once.</w:t>
      </w:r>
    </w:p>
    <w:p w:rsidR="00000000" w:rsidDel="00000000" w:rsidP="00000000" w:rsidRDefault="00000000" w:rsidRPr="00000000" w14:paraId="00000047">
      <w:pPr>
        <w:spacing w:after="240" w:before="240" w:lineRule="auto"/>
        <w:jc w:val="both"/>
        <w:rPr>
          <w:sz w:val="26"/>
          <w:szCs w:val="26"/>
        </w:rPr>
      </w:pPr>
      <w:r w:rsidDel="00000000" w:rsidR="00000000" w:rsidRPr="00000000">
        <w:rPr>
          <w:sz w:val="26"/>
          <w:szCs w:val="26"/>
          <w:rtl w:val="0"/>
        </w:rPr>
        <w:t xml:space="preserve">Here is why that matters. When someone hands you money, even $17 or $27, something shifts. They stop being a passive reader. They become a customer. They use what they bought. They start to trust you. And a person who trusts you once is dramatically more likely to buy from you again.</w:t>
      </w:r>
    </w:p>
    <w:p w:rsidR="00000000" w:rsidDel="00000000" w:rsidP="00000000" w:rsidRDefault="00000000" w:rsidRPr="00000000" w14:paraId="00000048">
      <w:pPr>
        <w:spacing w:after="240" w:before="240" w:lineRule="auto"/>
        <w:jc w:val="both"/>
        <w:rPr>
          <w:sz w:val="26"/>
          <w:szCs w:val="26"/>
        </w:rPr>
      </w:pPr>
      <w:r w:rsidDel="00000000" w:rsidR="00000000" w:rsidRPr="00000000">
        <w:rPr>
          <w:sz w:val="26"/>
          <w:szCs w:val="26"/>
          <w:rtl w:val="0"/>
        </w:rPr>
        <w:t xml:space="preserve">The people chasing big list numbers are optimizing for the wrong thing. They are building audiences full of freebie seekers who will never convert, and wondering why their funnel feels broken.</w:t>
      </w:r>
    </w:p>
    <w:p w:rsidR="00000000" w:rsidDel="00000000" w:rsidP="00000000" w:rsidRDefault="00000000" w:rsidRPr="00000000" w14:paraId="00000049">
      <w:pPr>
        <w:spacing w:after="240" w:before="240" w:lineRule="auto"/>
        <w:jc w:val="both"/>
        <w:rPr>
          <w:sz w:val="26"/>
          <w:szCs w:val="26"/>
        </w:rPr>
      </w:pPr>
      <w:r w:rsidDel="00000000" w:rsidR="00000000" w:rsidRPr="00000000">
        <w:rPr>
          <w:sz w:val="26"/>
          <w:szCs w:val="26"/>
          <w:rtl w:val="0"/>
        </w:rPr>
        <w:t xml:space="preserve">The real move is to get 1 person to pay you. Then 10. Then 100. A small list of buyers will outperform a massive list of subscribers every single time.</w:t>
      </w:r>
    </w:p>
    <w:p w:rsidR="00000000" w:rsidDel="00000000" w:rsidP="00000000" w:rsidRDefault="00000000" w:rsidRPr="00000000" w14:paraId="0000004A">
      <w:pPr>
        <w:spacing w:after="240" w:before="240" w:lineRule="auto"/>
        <w:jc w:val="both"/>
        <w:rPr>
          <w:sz w:val="26"/>
          <w:szCs w:val="26"/>
        </w:rPr>
      </w:pPr>
      <w:r w:rsidDel="00000000" w:rsidR="00000000" w:rsidRPr="00000000">
        <w:rPr>
          <w:sz w:val="26"/>
          <w:szCs w:val="26"/>
          <w:rtl w:val="0"/>
        </w:rPr>
        <w:t xml:space="preserve">Stop counting subscribers. Start counting customers.</w:t>
      </w:r>
    </w:p>
    <w:p w:rsidR="00000000" w:rsidDel="00000000" w:rsidP="00000000" w:rsidRDefault="00000000" w:rsidRPr="00000000" w14:paraId="0000004B">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4C">
      <w:pPr>
        <w:spacing w:after="240" w:before="240" w:lineRule="auto"/>
        <w:jc w:val="both"/>
        <w:rPr>
          <w:b w:val="1"/>
          <w:bCs w:val="1"/>
          <w:sz w:val="26"/>
          <w:szCs w:val="26"/>
        </w:rPr>
      </w:pPr>
      <w:r w:rsidDel="00000000" w:rsidR="00000000" w:rsidRPr="00000000">
        <w:rPr>
          <w:b w:val="1"/>
          <w:bCs w:val="1"/>
          <w:sz w:val="26"/>
          <w:szCs w:val="26"/>
          <w:rtl w:val="0"/>
        </w:rPr>
        <w:t xml:space="preserve">Video 8</w:t>
      </w:r>
    </w:p>
    <w:p w:rsidR="00000000" w:rsidDel="00000000" w:rsidP="00000000" w:rsidRDefault="00000000" w:rsidRPr="00000000" w14:paraId="0000004D">
      <w:pPr>
        <w:spacing w:after="240" w:before="240" w:lineRule="auto"/>
        <w:jc w:val="both"/>
        <w:rPr>
          <w:sz w:val="26"/>
          <w:szCs w:val="26"/>
        </w:rPr>
      </w:pPr>
      <w:r w:rsidDel="00000000" w:rsidR="00000000" w:rsidRPr="00000000">
        <w:rPr>
          <w:sz w:val="26"/>
          <w:szCs w:val="26"/>
          <w:rtl w:val="0"/>
        </w:rPr>
        <w:t xml:space="preserve">Most people think their upsell isn't converting because the offer is wrong.</w:t>
      </w:r>
    </w:p>
    <w:p w:rsidR="00000000" w:rsidDel="00000000" w:rsidP="00000000" w:rsidRDefault="00000000" w:rsidRPr="00000000" w14:paraId="0000004E">
      <w:pPr>
        <w:spacing w:after="240" w:before="240" w:lineRule="auto"/>
        <w:jc w:val="both"/>
        <w:rPr>
          <w:sz w:val="26"/>
          <w:szCs w:val="26"/>
        </w:rPr>
      </w:pPr>
      <w:r w:rsidDel="00000000" w:rsidR="00000000" w:rsidRPr="00000000">
        <w:rPr>
          <w:sz w:val="26"/>
          <w:szCs w:val="26"/>
          <w:rtl w:val="0"/>
        </w:rPr>
        <w:t xml:space="preserve">So they swap the product. Rewrite the copy. Lower the price. Try again. Still nothing.</w:t>
      </w:r>
    </w:p>
    <w:p w:rsidR="00000000" w:rsidDel="00000000" w:rsidP="00000000" w:rsidRDefault="00000000" w:rsidRPr="00000000" w14:paraId="0000004F">
      <w:pPr>
        <w:spacing w:after="240" w:before="240" w:lineRule="auto"/>
        <w:jc w:val="both"/>
        <w:rPr>
          <w:sz w:val="26"/>
          <w:szCs w:val="26"/>
        </w:rPr>
      </w:pPr>
      <w:r w:rsidDel="00000000" w:rsidR="00000000" w:rsidRPr="00000000">
        <w:rPr>
          <w:sz w:val="26"/>
          <w:szCs w:val="26"/>
          <w:rtl w:val="0"/>
        </w:rPr>
        <w:t xml:space="preserve">Here's what's actually happening.</w:t>
      </w:r>
    </w:p>
    <w:p w:rsidR="00000000" w:rsidDel="00000000" w:rsidP="00000000" w:rsidRDefault="00000000" w:rsidRPr="00000000" w14:paraId="00000050">
      <w:pPr>
        <w:spacing w:after="240" w:before="240" w:lineRule="auto"/>
        <w:jc w:val="both"/>
        <w:rPr>
          <w:sz w:val="26"/>
          <w:szCs w:val="26"/>
        </w:rPr>
      </w:pPr>
      <w:r w:rsidDel="00000000" w:rsidR="00000000" w:rsidRPr="00000000">
        <w:rPr>
          <w:sz w:val="26"/>
          <w:szCs w:val="26"/>
          <w:rtl w:val="0"/>
        </w:rPr>
        <w:t xml:space="preserve">The moment someone buys from you, they feel good. They made a decision. They committed. That good feeling is real, and it lasts for a few seconds on your checkout page before they move on.</w:t>
      </w:r>
    </w:p>
    <w:p w:rsidR="00000000" w:rsidDel="00000000" w:rsidP="00000000" w:rsidRDefault="00000000" w:rsidRPr="00000000" w14:paraId="00000051">
      <w:pPr>
        <w:spacing w:after="240" w:before="240" w:lineRule="auto"/>
        <w:jc w:val="both"/>
        <w:rPr>
          <w:sz w:val="26"/>
          <w:szCs w:val="26"/>
        </w:rPr>
      </w:pPr>
      <w:r w:rsidDel="00000000" w:rsidR="00000000" w:rsidRPr="00000000">
        <w:rPr>
          <w:sz w:val="26"/>
          <w:szCs w:val="26"/>
          <w:rtl w:val="0"/>
        </w:rPr>
        <w:t xml:space="preserve">If your upsell pops up right there and says "hey, what you just bought isn't quite enough, but for $40 more you can get the version that actually works," that good feeling dies instantly.</w:t>
      </w:r>
    </w:p>
    <w:p w:rsidR="00000000" w:rsidDel="00000000" w:rsidP="00000000" w:rsidRDefault="00000000" w:rsidRPr="00000000" w14:paraId="00000052">
      <w:pPr>
        <w:spacing w:after="240" w:before="240" w:lineRule="auto"/>
        <w:jc w:val="both"/>
        <w:rPr>
          <w:sz w:val="26"/>
          <w:szCs w:val="26"/>
        </w:rPr>
      </w:pPr>
      <w:r w:rsidDel="00000000" w:rsidR="00000000" w:rsidRPr="00000000">
        <w:rPr>
          <w:sz w:val="26"/>
          <w:szCs w:val="26"/>
          <w:rtl w:val="0"/>
        </w:rPr>
        <w:t xml:space="preserve">You didn't make a bad offer. You made the offer feel like their choice was wrong.</w:t>
      </w:r>
    </w:p>
    <w:p w:rsidR="00000000" w:rsidDel="00000000" w:rsidP="00000000" w:rsidRDefault="00000000" w:rsidRPr="00000000" w14:paraId="00000053">
      <w:pPr>
        <w:spacing w:after="240" w:before="240" w:lineRule="auto"/>
        <w:jc w:val="both"/>
        <w:rPr>
          <w:sz w:val="26"/>
          <w:szCs w:val="26"/>
        </w:rPr>
      </w:pPr>
      <w:r w:rsidDel="00000000" w:rsidR="00000000" w:rsidRPr="00000000">
        <w:rPr>
          <w:sz w:val="26"/>
          <w:szCs w:val="26"/>
          <w:rtl w:val="0"/>
        </w:rPr>
        <w:t xml:space="preserve">And no amount of clever copy fixes that. The structure is broken.</w:t>
      </w:r>
    </w:p>
    <w:p w:rsidR="00000000" w:rsidDel="00000000" w:rsidP="00000000" w:rsidRDefault="00000000" w:rsidRPr="00000000" w14:paraId="00000054">
      <w:pPr>
        <w:spacing w:after="240" w:before="240" w:lineRule="auto"/>
        <w:jc w:val="both"/>
        <w:rPr>
          <w:sz w:val="26"/>
          <w:szCs w:val="26"/>
        </w:rPr>
      </w:pPr>
      <w:r w:rsidDel="00000000" w:rsidR="00000000" w:rsidRPr="00000000">
        <w:rPr>
          <w:sz w:val="26"/>
          <w:szCs w:val="26"/>
          <w:rtl w:val="0"/>
        </w:rPr>
        <w:t xml:space="preserve">The fix isn't a new product. It's timing.</w:t>
      </w:r>
    </w:p>
    <w:p w:rsidR="00000000" w:rsidDel="00000000" w:rsidP="00000000" w:rsidRDefault="00000000" w:rsidRPr="00000000" w14:paraId="00000055">
      <w:pPr>
        <w:spacing w:after="240" w:before="240" w:lineRule="auto"/>
        <w:jc w:val="both"/>
        <w:rPr>
          <w:sz w:val="26"/>
          <w:szCs w:val="26"/>
        </w:rPr>
      </w:pPr>
      <w:r w:rsidDel="00000000" w:rsidR="00000000" w:rsidRPr="00000000">
        <w:rPr>
          <w:sz w:val="26"/>
          <w:szCs w:val="26"/>
          <w:rtl w:val="0"/>
        </w:rPr>
        <w:t xml:space="preserve">Wait until the customer has mentally landed on their purchase. Let the thank-you page confirm it. Then introduce your next offer as the thing that makes what they already bought work better, not a replacement for it.</w:t>
      </w:r>
    </w:p>
    <w:p w:rsidR="00000000" w:rsidDel="00000000" w:rsidP="00000000" w:rsidRDefault="00000000" w:rsidRPr="00000000" w14:paraId="00000056">
      <w:pPr>
        <w:spacing w:after="240" w:before="240" w:lineRule="auto"/>
        <w:jc w:val="both"/>
        <w:rPr>
          <w:sz w:val="26"/>
          <w:szCs w:val="26"/>
        </w:rPr>
      </w:pPr>
      <w:r w:rsidDel="00000000" w:rsidR="00000000" w:rsidRPr="00000000">
        <w:rPr>
          <w:sz w:val="26"/>
          <w:szCs w:val="26"/>
          <w:rtl w:val="0"/>
        </w:rPr>
        <w:t xml:space="preserve">"While you're set up, here's what saves most people a headache at step 2."</w:t>
      </w:r>
    </w:p>
    <w:p w:rsidR="00000000" w:rsidDel="00000000" w:rsidP="00000000" w:rsidRDefault="00000000" w:rsidRPr="00000000" w14:paraId="00000057">
      <w:pPr>
        <w:spacing w:after="240" w:before="240" w:lineRule="auto"/>
        <w:jc w:val="both"/>
        <w:rPr>
          <w:sz w:val="26"/>
          <w:szCs w:val="26"/>
        </w:rPr>
      </w:pPr>
      <w:r w:rsidDel="00000000" w:rsidR="00000000" w:rsidRPr="00000000">
        <w:rPr>
          <w:sz w:val="26"/>
          <w:szCs w:val="26"/>
          <w:rtl w:val="0"/>
        </w:rPr>
        <w:t xml:space="preserve">That framing converts. Not because it's a trick. Because it's actually how a helpful person talks.</w:t>
      </w:r>
    </w:p>
    <w:p w:rsidR="00000000" w:rsidDel="00000000" w:rsidP="00000000" w:rsidRDefault="00000000" w:rsidRPr="00000000" w14:paraId="00000058">
      <w:pPr>
        <w:spacing w:after="240" w:before="240" w:lineRule="auto"/>
        <w:jc w:val="both"/>
        <w:rPr>
          <w:sz w:val="26"/>
          <w:szCs w:val="26"/>
        </w:rPr>
      </w:pPr>
      <w:r w:rsidDel="00000000" w:rsidR="00000000" w:rsidRPr="00000000">
        <w:rPr>
          <w:sz w:val="26"/>
          <w:szCs w:val="26"/>
          <w:rtl w:val="0"/>
        </w:rPr>
        <w:t xml:space="preserve">Your upsell offer is probably fine. Your timing is killing it.</w:t>
      </w:r>
    </w:p>
    <w:p w:rsidR="00000000" w:rsidDel="00000000" w:rsidP="00000000" w:rsidRDefault="00000000" w:rsidRPr="00000000" w14:paraId="00000059">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5A">
      <w:pPr>
        <w:spacing w:after="240" w:before="240" w:lineRule="auto"/>
        <w:jc w:val="both"/>
        <w:rPr>
          <w:sz w:val="26"/>
          <w:szCs w:val="26"/>
        </w:rPr>
      </w:pPr>
      <w:r w:rsidDel="00000000" w:rsidR="00000000" w:rsidRPr="00000000">
        <w:rPr>
          <w:b w:val="1"/>
          <w:bCs w:val="1"/>
          <w:sz w:val="26"/>
          <w:szCs w:val="26"/>
          <w:rtl w:val="0"/>
        </w:rPr>
        <w:t xml:space="preserve">Video 9</w:t>
      </w:r>
      <w:r w:rsidDel="00000000" w:rsidR="00000000" w:rsidRPr="00000000">
        <w:rPr>
          <w:rtl w:val="0"/>
        </w:rPr>
      </w:r>
    </w:p>
    <w:p w:rsidR="00000000" w:rsidDel="00000000" w:rsidP="00000000" w:rsidRDefault="00000000" w:rsidRPr="00000000" w14:paraId="0000005B">
      <w:pPr>
        <w:spacing w:after="240" w:before="240" w:lineRule="auto"/>
        <w:jc w:val="both"/>
        <w:rPr>
          <w:sz w:val="26"/>
          <w:szCs w:val="26"/>
        </w:rPr>
      </w:pPr>
      <w:r w:rsidDel="00000000" w:rsidR="00000000" w:rsidRPr="00000000">
        <w:rPr>
          <w:sz w:val="26"/>
          <w:szCs w:val="26"/>
          <w:rtl w:val="0"/>
        </w:rPr>
        <w:t xml:space="preserve">If your funnel isn't converting, you're probably doing what everyone does. You rewrite the headline. You swap the button color. You try a new lead magnet. Nothing works, so you try again.</w:t>
      </w:r>
    </w:p>
    <w:p w:rsidR="00000000" w:rsidDel="00000000" w:rsidP="00000000" w:rsidRDefault="00000000" w:rsidRPr="00000000" w14:paraId="0000005C">
      <w:pPr>
        <w:spacing w:after="240" w:before="240" w:lineRule="auto"/>
        <w:jc w:val="both"/>
        <w:rPr>
          <w:sz w:val="26"/>
          <w:szCs w:val="26"/>
        </w:rPr>
      </w:pPr>
      <w:r w:rsidDel="00000000" w:rsidR="00000000" w:rsidRPr="00000000">
        <w:rPr>
          <w:sz w:val="26"/>
          <w:szCs w:val="26"/>
          <w:rtl w:val="0"/>
        </w:rPr>
        <w:t xml:space="preserve">Here's the problem. You're fixing things before you know what's broken.</w:t>
      </w:r>
    </w:p>
    <w:p w:rsidR="00000000" w:rsidDel="00000000" w:rsidP="00000000" w:rsidRDefault="00000000" w:rsidRPr="00000000" w14:paraId="0000005D">
      <w:pPr>
        <w:spacing w:after="240" w:before="240" w:lineRule="auto"/>
        <w:jc w:val="both"/>
        <w:rPr>
          <w:sz w:val="26"/>
          <w:szCs w:val="26"/>
        </w:rPr>
      </w:pPr>
      <w:r w:rsidDel="00000000" w:rsidR="00000000" w:rsidRPr="00000000">
        <w:rPr>
          <w:sz w:val="26"/>
          <w:szCs w:val="26"/>
          <w:rtl w:val="0"/>
        </w:rPr>
        <w:t xml:space="preserve">Most funnels don't fail everywhere at once. They have 1 or 2 stages where almost everyone drops off, and the rest is actually fine. But if you've never measured each stage separately, you have no idea which stage that is. So every fix is just a guess.</w:t>
      </w:r>
    </w:p>
    <w:p w:rsidR="00000000" w:rsidDel="00000000" w:rsidP="00000000" w:rsidRDefault="00000000" w:rsidRPr="00000000" w14:paraId="0000005E">
      <w:pPr>
        <w:spacing w:after="240" w:before="240" w:lineRule="auto"/>
        <w:jc w:val="both"/>
        <w:rPr>
          <w:sz w:val="26"/>
          <w:szCs w:val="26"/>
        </w:rPr>
      </w:pPr>
      <w:r w:rsidDel="00000000" w:rsidR="00000000" w:rsidRPr="00000000">
        <w:rPr>
          <w:sz w:val="26"/>
          <w:szCs w:val="26"/>
          <w:rtl w:val="0"/>
        </w:rPr>
        <w:t xml:space="preserve">The math is simple. Take the number of people who made it to the next stage, divide by the number who entered the current stage, multiply by 100. Do that for every stage. Now you can see exactly where people are falling off.</w:t>
      </w:r>
    </w:p>
    <w:p w:rsidR="00000000" w:rsidDel="00000000" w:rsidP="00000000" w:rsidRDefault="00000000" w:rsidRPr="00000000" w14:paraId="0000005F">
      <w:pPr>
        <w:spacing w:after="240" w:before="240" w:lineRule="auto"/>
        <w:jc w:val="both"/>
        <w:rPr>
          <w:sz w:val="26"/>
          <w:szCs w:val="26"/>
        </w:rPr>
      </w:pPr>
      <w:r w:rsidDel="00000000" w:rsidR="00000000" w:rsidRPr="00000000">
        <w:rPr>
          <w:sz w:val="26"/>
          <w:szCs w:val="26"/>
          <w:rtl w:val="0"/>
        </w:rPr>
        <w:t xml:space="preserve">Top of funnel? Usually a mismatch between what your ad promised and what your page delivers. Middle? People don't trust you yet. Bottom? There's friction. A confusing form. No guarantee. No easy way to ask a question.</w:t>
      </w:r>
    </w:p>
    <w:p w:rsidR="00000000" w:rsidDel="00000000" w:rsidP="00000000" w:rsidRDefault="00000000" w:rsidRPr="00000000" w14:paraId="00000060">
      <w:pPr>
        <w:spacing w:after="240" w:before="240" w:lineRule="auto"/>
        <w:jc w:val="both"/>
        <w:rPr>
          <w:sz w:val="26"/>
          <w:szCs w:val="26"/>
        </w:rPr>
      </w:pPr>
      <w:r w:rsidDel="00000000" w:rsidR="00000000" w:rsidRPr="00000000">
        <w:rPr>
          <w:sz w:val="26"/>
          <w:szCs w:val="26"/>
          <w:rtl w:val="0"/>
        </w:rPr>
        <w:t xml:space="preserve">1 problem. 1 fix. That's it.</w:t>
      </w:r>
    </w:p>
    <w:p w:rsidR="00000000" w:rsidDel="00000000" w:rsidP="00000000" w:rsidRDefault="00000000" w:rsidRPr="00000000" w14:paraId="00000061">
      <w:pPr>
        <w:spacing w:after="240" w:before="240" w:lineRule="auto"/>
        <w:jc w:val="both"/>
        <w:rPr>
          <w:sz w:val="26"/>
          <w:szCs w:val="26"/>
        </w:rPr>
      </w:pPr>
      <w:r w:rsidDel="00000000" w:rsidR="00000000" w:rsidRPr="00000000">
        <w:rPr>
          <w:sz w:val="26"/>
          <w:szCs w:val="26"/>
          <w:rtl w:val="0"/>
        </w:rPr>
        <w:t xml:space="preserve">Stop guessing. Pull your numbers first. The leak is already there. You just haven't looked at it yet.</w:t>
      </w:r>
    </w:p>
    <w:p w:rsidR="00000000" w:rsidDel="00000000" w:rsidP="00000000" w:rsidRDefault="00000000" w:rsidRPr="00000000" w14:paraId="00000062">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63">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64">
      <w:pPr>
        <w:spacing w:after="240" w:before="240" w:lineRule="auto"/>
        <w:jc w:val="both"/>
        <w:rPr>
          <w:sz w:val="26"/>
          <w:szCs w:val="26"/>
        </w:rPr>
      </w:pPr>
      <w:r w:rsidDel="00000000" w:rsidR="00000000" w:rsidRPr="00000000">
        <w:rPr>
          <w:b w:val="1"/>
          <w:bCs w:val="1"/>
          <w:sz w:val="26"/>
          <w:szCs w:val="26"/>
          <w:rtl w:val="0"/>
        </w:rPr>
        <w:t xml:space="preserve">Video 10</w:t>
      </w:r>
      <w:r w:rsidDel="00000000" w:rsidR="00000000" w:rsidRPr="00000000">
        <w:rPr>
          <w:rtl w:val="0"/>
        </w:rPr>
      </w:r>
    </w:p>
    <w:p w:rsidR="00000000" w:rsidDel="00000000" w:rsidP="00000000" w:rsidRDefault="00000000" w:rsidRPr="00000000" w14:paraId="00000065">
      <w:pPr>
        <w:spacing w:after="240" w:before="240" w:lineRule="auto"/>
        <w:jc w:val="both"/>
        <w:rPr>
          <w:sz w:val="26"/>
          <w:szCs w:val="26"/>
        </w:rPr>
      </w:pPr>
      <w:r w:rsidDel="00000000" w:rsidR="00000000" w:rsidRPr="00000000">
        <w:rPr>
          <w:sz w:val="26"/>
          <w:szCs w:val="26"/>
          <w:rtl w:val="0"/>
        </w:rPr>
        <w:t xml:space="preserve">You're posting every day. People are liking it, commenting on it, sharing it. And your sales are still zero.</w:t>
      </w:r>
    </w:p>
    <w:p w:rsidR="00000000" w:rsidDel="00000000" w:rsidP="00000000" w:rsidRDefault="00000000" w:rsidRPr="00000000" w14:paraId="00000066">
      <w:pPr>
        <w:spacing w:after="240" w:before="240" w:lineRule="auto"/>
        <w:jc w:val="both"/>
        <w:rPr>
          <w:sz w:val="26"/>
          <w:szCs w:val="26"/>
        </w:rPr>
      </w:pPr>
      <w:r w:rsidDel="00000000" w:rsidR="00000000" w:rsidRPr="00000000">
        <w:rPr>
          <w:sz w:val="26"/>
          <w:szCs w:val="26"/>
          <w:rtl w:val="0"/>
        </w:rPr>
        <w:t xml:space="preserve">Here's what's actually going on.</w:t>
      </w:r>
    </w:p>
    <w:p w:rsidR="00000000" w:rsidDel="00000000" w:rsidP="00000000" w:rsidRDefault="00000000" w:rsidRPr="00000000" w14:paraId="00000067">
      <w:pPr>
        <w:spacing w:after="240" w:before="240" w:lineRule="auto"/>
        <w:jc w:val="both"/>
        <w:rPr>
          <w:sz w:val="26"/>
          <w:szCs w:val="26"/>
        </w:rPr>
      </w:pPr>
      <w:r w:rsidDel="00000000" w:rsidR="00000000" w:rsidRPr="00000000">
        <w:rPr>
          <w:sz w:val="26"/>
          <w:szCs w:val="26"/>
          <w:rtl w:val="0"/>
        </w:rPr>
        <w:t xml:space="preserve">Content has no finish line. Someone watches your video, they nod, they scroll on, and by the time they open their laptop they've forgotten you exist. That's not a content problem. That's a missing path problem.</w:t>
      </w:r>
    </w:p>
    <w:p w:rsidR="00000000" w:rsidDel="00000000" w:rsidP="00000000" w:rsidRDefault="00000000" w:rsidRPr="00000000" w14:paraId="00000068">
      <w:pPr>
        <w:spacing w:after="240" w:before="240" w:lineRule="auto"/>
        <w:jc w:val="both"/>
        <w:rPr>
          <w:sz w:val="26"/>
          <w:szCs w:val="26"/>
        </w:rPr>
      </w:pPr>
      <w:r w:rsidDel="00000000" w:rsidR="00000000" w:rsidRPr="00000000">
        <w:rPr>
          <w:sz w:val="26"/>
          <w:szCs w:val="26"/>
          <w:rtl w:val="0"/>
        </w:rPr>
        <w:t xml:space="preserve">Most beginners think more posts equal more sales. They don't. Posting without a funnel is like opening a store with no door. People walk past, maybe wave, but they never get inside.</w:t>
      </w:r>
    </w:p>
    <w:p w:rsidR="00000000" w:rsidDel="00000000" w:rsidP="00000000" w:rsidRDefault="00000000" w:rsidRPr="00000000" w14:paraId="00000069">
      <w:pPr>
        <w:spacing w:after="240" w:before="240" w:lineRule="auto"/>
        <w:jc w:val="both"/>
        <w:rPr>
          <w:sz w:val="26"/>
          <w:szCs w:val="26"/>
        </w:rPr>
      </w:pPr>
      <w:r w:rsidDel="00000000" w:rsidR="00000000" w:rsidRPr="00000000">
        <w:rPr>
          <w:sz w:val="26"/>
          <w:szCs w:val="26"/>
          <w:rtl w:val="0"/>
        </w:rPr>
        <w:t xml:space="preserve">What you need is a route. A structured path that takes someone from "I just found this person" all the way to "I want what they're selling." Without you chasing every single lead by hand.</w:t>
      </w:r>
    </w:p>
    <w:p w:rsidR="00000000" w:rsidDel="00000000" w:rsidP="00000000" w:rsidRDefault="00000000" w:rsidRPr="00000000" w14:paraId="0000006A">
      <w:pPr>
        <w:spacing w:after="240" w:before="240" w:lineRule="auto"/>
        <w:jc w:val="both"/>
        <w:rPr>
          <w:sz w:val="26"/>
          <w:szCs w:val="26"/>
        </w:rPr>
      </w:pPr>
      <w:r w:rsidDel="00000000" w:rsidR="00000000" w:rsidRPr="00000000">
        <w:rPr>
          <w:sz w:val="26"/>
          <w:szCs w:val="26"/>
          <w:rtl w:val="0"/>
        </w:rPr>
        <w:t xml:space="preserve">The simplest version of that path has 5 pieces. A free resource to get their email. A landing page with 1 job. A short email sequence that builds trust. An offer that feels like the obvious next step. And traffic pointed at the front of it.</w:t>
      </w:r>
    </w:p>
    <w:p w:rsidR="00000000" w:rsidDel="00000000" w:rsidP="00000000" w:rsidRDefault="00000000" w:rsidRPr="00000000" w14:paraId="0000006B">
      <w:pPr>
        <w:spacing w:after="240" w:before="240" w:lineRule="auto"/>
        <w:jc w:val="both"/>
        <w:rPr>
          <w:sz w:val="26"/>
          <w:szCs w:val="26"/>
        </w:rPr>
      </w:pPr>
      <w:r w:rsidDel="00000000" w:rsidR="00000000" w:rsidRPr="00000000">
        <w:rPr>
          <w:sz w:val="26"/>
          <w:szCs w:val="26"/>
          <w:rtl w:val="0"/>
        </w:rPr>
        <w:t xml:space="preserve">That's it. That's a funnel.</w:t>
      </w:r>
    </w:p>
    <w:p w:rsidR="00000000" w:rsidDel="00000000" w:rsidP="00000000" w:rsidRDefault="00000000" w:rsidRPr="00000000" w14:paraId="0000006C">
      <w:pPr>
        <w:spacing w:after="240" w:before="240" w:lineRule="auto"/>
        <w:jc w:val="both"/>
        <w:rPr>
          <w:sz w:val="26"/>
          <w:szCs w:val="26"/>
        </w:rPr>
      </w:pPr>
      <w:r w:rsidDel="00000000" w:rsidR="00000000" w:rsidRPr="00000000">
        <w:rPr>
          <w:sz w:val="26"/>
          <w:szCs w:val="26"/>
          <w:rtl w:val="0"/>
        </w:rPr>
        <w:t xml:space="preserve">The likes aren't the problem. The problem is there's nowhere for those people to go after the like.</w:t>
      </w:r>
    </w:p>
    <w:p w:rsidR="00000000" w:rsidDel="00000000" w:rsidP="00000000" w:rsidRDefault="00000000" w:rsidRPr="00000000" w14:paraId="0000006D">
      <w:pPr>
        <w:spacing w:after="240" w:before="240" w:lineRule="auto"/>
        <w:jc w:val="both"/>
        <w:rPr>
          <w:sz w:val="26"/>
          <w:szCs w:val="26"/>
        </w:rPr>
      </w:pPr>
      <w:r w:rsidDel="00000000" w:rsidR="00000000" w:rsidRPr="00000000">
        <w:rPr>
          <w:sz w:val="26"/>
          <w:szCs w:val="26"/>
          <w:rtl w:val="0"/>
        </w:rPr>
        <w:t xml:space="preserve">Build the path first. Then post.</w:t>
      </w:r>
    </w:p>
    <w:p w:rsidR="00000000" w:rsidDel="00000000" w:rsidP="00000000" w:rsidRDefault="00000000" w:rsidRPr="00000000" w14:paraId="0000006E">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6F">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70">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71">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72">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73">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74">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75">
      <w:pPr>
        <w:jc w:val="both"/>
        <w:rPr>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